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</w:rPr>
      </w:pPr>
      <w:bookmarkStart w:id="0" w:name="_GoBack"/>
      <w:r w:rsidRPr="006A42DA">
        <w:rPr>
          <w:rFonts w:ascii="Cambria" w:eastAsia="Times New Roman" w:hAnsi="Cambria"/>
          <w:bCs/>
        </w:rPr>
        <w:t xml:space="preserve">Dyrekcja Wojewódzkiego Szpitala Specjalistycznego Nr 4 w Bytomiu, </w:t>
      </w:r>
    </w:p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Aleja Legionów 10 –  </w:t>
      </w:r>
      <w:r w:rsidRPr="006A42DA">
        <w:rPr>
          <w:rFonts w:ascii="Cambria" w:eastAsia="Times New Roman" w:hAnsi="Cambria"/>
          <w:b/>
          <w:bCs/>
        </w:rPr>
        <w:t xml:space="preserve">zatrudni </w:t>
      </w:r>
      <w:r w:rsidRPr="006A42DA">
        <w:rPr>
          <w:rFonts w:ascii="Cambria" w:eastAsia="Times New Roman" w:hAnsi="Cambria"/>
          <w:bCs/>
        </w:rPr>
        <w:t>pracownika na</w:t>
      </w:r>
    </w:p>
    <w:p w:rsidR="00683F6A" w:rsidRPr="00E15D2D" w:rsidRDefault="00683F6A" w:rsidP="00683F6A">
      <w:pPr>
        <w:jc w:val="center"/>
        <w:outlineLvl w:val="3"/>
        <w:rPr>
          <w:rFonts w:ascii="Cambria" w:eastAsia="Times New Roman" w:hAnsi="Cambria"/>
          <w:b/>
          <w:bCs/>
          <w:sz w:val="28"/>
        </w:rPr>
      </w:pPr>
      <w:r w:rsidRPr="00E15D2D">
        <w:rPr>
          <w:rFonts w:ascii="Cambria" w:eastAsia="Times New Roman" w:hAnsi="Cambria"/>
          <w:b/>
          <w:bCs/>
          <w:sz w:val="28"/>
        </w:rPr>
        <w:t xml:space="preserve">umowę o pracę w wymiarze pełnego etatu </w:t>
      </w:r>
      <w:r w:rsidR="00E76BF4" w:rsidRPr="00E76BF4">
        <w:rPr>
          <w:rFonts w:ascii="Cambria" w:eastAsia="Times New Roman" w:hAnsi="Cambria"/>
          <w:bCs/>
          <w:sz w:val="28"/>
        </w:rPr>
        <w:t>(na zastępstwo)</w:t>
      </w:r>
    </w:p>
    <w:p w:rsidR="00683F6A" w:rsidRDefault="00683F6A" w:rsidP="00683F6A">
      <w:pPr>
        <w:spacing w:after="60"/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na stanowisko </w:t>
      </w:r>
    </w:p>
    <w:p w:rsidR="004C4A14" w:rsidRPr="004C4A14" w:rsidRDefault="00F20083" w:rsidP="00683F6A">
      <w:pPr>
        <w:spacing w:after="60"/>
        <w:jc w:val="center"/>
        <w:outlineLvl w:val="3"/>
        <w:rPr>
          <w:rFonts w:ascii="Cambria" w:eastAsia="Times New Roman" w:hAnsi="Cambria"/>
          <w:b/>
          <w:bCs/>
          <w:sz w:val="32"/>
          <w:szCs w:val="32"/>
        </w:rPr>
      </w:pPr>
      <w:r>
        <w:rPr>
          <w:rFonts w:ascii="Cambria" w:eastAsia="Times New Roman" w:hAnsi="Cambria"/>
          <w:b/>
          <w:bCs/>
          <w:sz w:val="32"/>
          <w:szCs w:val="32"/>
        </w:rPr>
        <w:t>Konserwator budynków i stanów technicznych pomieszczeń</w:t>
      </w:r>
    </w:p>
    <w:p w:rsidR="004C4A14" w:rsidRPr="006A42DA" w:rsidRDefault="004C4A14" w:rsidP="00683F6A">
      <w:pPr>
        <w:spacing w:after="60"/>
        <w:jc w:val="center"/>
        <w:outlineLvl w:val="3"/>
        <w:rPr>
          <w:rFonts w:ascii="Cambria" w:eastAsia="Times New Roman" w:hAnsi="Cambria"/>
          <w:bCs/>
        </w:rPr>
      </w:pPr>
    </w:p>
    <w:p w:rsidR="00683F6A" w:rsidRPr="006A42DA" w:rsidRDefault="00683F6A" w:rsidP="00683F6A">
      <w:pPr>
        <w:spacing w:after="120"/>
        <w:jc w:val="both"/>
        <w:rPr>
          <w:rFonts w:ascii="Cambria" w:eastAsia="Times New Roman" w:hAnsi="Cambria"/>
          <w:b/>
        </w:rPr>
      </w:pPr>
      <w:r w:rsidRPr="006A42DA">
        <w:rPr>
          <w:rFonts w:ascii="Cambria" w:eastAsia="Times New Roman" w:hAnsi="Cambria"/>
          <w:b/>
        </w:rPr>
        <w:t>Wymagania:</w:t>
      </w:r>
    </w:p>
    <w:p w:rsidR="00620721" w:rsidRDefault="00F20083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Znajomość technik wykonywania prac ogólnobudowlanych </w:t>
      </w:r>
      <w:r w:rsidR="00620721">
        <w:rPr>
          <w:rFonts w:eastAsia="Times New Roman"/>
          <w:kern w:val="0"/>
        </w:rPr>
        <w:t>(murarskich, tynkarskich, malarskich oraz glazurniczych),</w:t>
      </w:r>
    </w:p>
    <w:p w:rsidR="00620721" w:rsidRDefault="00620721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Umiejętność wykonywania drobnych napraw dachów, malowania sprzętu, elementów infrastruktury, zewnętrznej,</w:t>
      </w:r>
    </w:p>
    <w:p w:rsidR="00620721" w:rsidRDefault="00620721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Obsługa podstawowych narzędzi budowlanych i malarskich,</w:t>
      </w:r>
    </w:p>
    <w:p w:rsidR="00874B0E" w:rsidRPr="00874B0E" w:rsidRDefault="00683F6A" w:rsidP="00874B0E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  </w:t>
      </w:r>
      <w:r w:rsidR="00C13158">
        <w:rPr>
          <w:rFonts w:eastAsia="Times New Roman"/>
          <w:kern w:val="0"/>
        </w:rPr>
        <w:t xml:space="preserve">    </w:t>
      </w:r>
      <w:r w:rsidRPr="00002445">
        <w:rPr>
          <w:rFonts w:eastAsia="Times New Roman"/>
          <w:kern w:val="0"/>
        </w:rPr>
        <w:t>Wykonywanie czynności konserwacyjno-remontowych</w:t>
      </w:r>
      <w:r>
        <w:rPr>
          <w:rFonts w:eastAsia="Times New Roman"/>
          <w:kern w:val="0"/>
        </w:rPr>
        <w:t>,</w:t>
      </w:r>
      <w:r w:rsidRPr="00002445">
        <w:rPr>
          <w:rFonts w:eastAsia="Times New Roman"/>
          <w:kern w:val="0"/>
        </w:rPr>
        <w:t xml:space="preserve"> </w:t>
      </w:r>
    </w:p>
    <w:p w:rsidR="00683F6A" w:rsidRDefault="00683F6A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</w:t>
      </w:r>
      <w:r w:rsidR="00C13158">
        <w:rPr>
          <w:rFonts w:eastAsia="Times New Roman"/>
          <w:kern w:val="0"/>
        </w:rPr>
        <w:t xml:space="preserve">    </w:t>
      </w:r>
      <w:r>
        <w:rPr>
          <w:rFonts w:eastAsia="Times New Roman"/>
          <w:kern w:val="0"/>
        </w:rPr>
        <w:t xml:space="preserve">  </w:t>
      </w:r>
      <w:r w:rsidRPr="00002445">
        <w:rPr>
          <w:rFonts w:eastAsia="Times New Roman"/>
          <w:kern w:val="0"/>
        </w:rPr>
        <w:t>Dbanie o powierzony sprzęt, ochronny, narzędzia</w:t>
      </w:r>
      <w:r w:rsidR="00620721">
        <w:rPr>
          <w:rFonts w:eastAsia="Times New Roman"/>
          <w:kern w:val="0"/>
        </w:rPr>
        <w:t>,</w:t>
      </w:r>
    </w:p>
    <w:p w:rsidR="00E15D2D" w:rsidRPr="00C13158" w:rsidRDefault="00E15D2D" w:rsidP="00C13158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Doświadczenie  mi</w:t>
      </w:r>
      <w:r w:rsidR="00620721">
        <w:rPr>
          <w:rFonts w:eastAsia="Times New Roman"/>
          <w:kern w:val="0"/>
        </w:rPr>
        <w:t>n. 2 lata w pracy na podobnym stanowisku.</w:t>
      </w:r>
    </w:p>
    <w:p w:rsidR="00683F6A" w:rsidRDefault="00683F6A" w:rsidP="00683F6A">
      <w:pPr>
        <w:outlineLvl w:val="3"/>
        <w:rPr>
          <w:rFonts w:eastAsia="Times New Roman" w:hAnsi="Symbol"/>
          <w:kern w:val="0"/>
        </w:rPr>
      </w:pPr>
    </w:p>
    <w:p w:rsidR="00683F6A" w:rsidRPr="006A42DA" w:rsidRDefault="00683F6A" w:rsidP="00683F6A">
      <w:pPr>
        <w:outlineLvl w:val="3"/>
        <w:rPr>
          <w:rFonts w:ascii="Cambria" w:eastAsia="Times New Roman" w:hAnsi="Cambria"/>
          <w:b/>
          <w:bCs/>
        </w:rPr>
      </w:pPr>
      <w:r w:rsidRPr="006A42DA">
        <w:rPr>
          <w:rFonts w:ascii="Cambria" w:eastAsia="Times New Roman" w:hAnsi="Cambria"/>
          <w:b/>
          <w:bCs/>
        </w:rPr>
        <w:t>Dodatkowe atuty: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Wykształcenie</w:t>
      </w:r>
      <w:r>
        <w:rPr>
          <w:rFonts w:ascii="Cambria" w:eastAsia="Times New Roman" w:hAnsi="Cambria"/>
        </w:rPr>
        <w:t xml:space="preserve"> zawodowe lub średnie</w:t>
      </w:r>
      <w:r w:rsidR="00620721">
        <w:rPr>
          <w:rFonts w:ascii="Cambria" w:eastAsia="Times New Roman" w:hAnsi="Cambria"/>
        </w:rPr>
        <w:t xml:space="preserve"> </w:t>
      </w:r>
      <w:r>
        <w:rPr>
          <w:rFonts w:ascii="Cambria" w:eastAsia="Times New Roman" w:hAnsi="Cambria"/>
        </w:rPr>
        <w:t>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umiejętność pracy w zespole;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odporność na stres;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miłe usposobienie</w:t>
      </w:r>
      <w:r>
        <w:rPr>
          <w:rFonts w:ascii="Cambria" w:eastAsia="Times New Roman" w:hAnsi="Cambria"/>
        </w:rPr>
        <w:t>.</w:t>
      </w:r>
    </w:p>
    <w:p w:rsidR="00683F6A" w:rsidRPr="006A42DA" w:rsidRDefault="00683F6A" w:rsidP="00683F6A">
      <w:pPr>
        <w:ind w:left="426"/>
        <w:outlineLvl w:val="3"/>
        <w:rPr>
          <w:rFonts w:ascii="Cambria" w:eastAsia="Times New Roman" w:hAnsi="Cambria"/>
          <w:sz w:val="18"/>
        </w:rPr>
      </w:pPr>
    </w:p>
    <w:p w:rsidR="00683F6A" w:rsidRPr="006A42DA" w:rsidRDefault="00683F6A" w:rsidP="00683F6A">
      <w:pPr>
        <w:ind w:left="360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hAnsi="Cambria"/>
        </w:rPr>
        <w:tab/>
      </w:r>
    </w:p>
    <w:p w:rsidR="00E76BF4" w:rsidRDefault="00E76BF4" w:rsidP="00E76BF4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w godz. 7.00- 14.35 , </w:t>
      </w:r>
      <w:r>
        <w:rPr>
          <w:rFonts w:asciiTheme="majorHAnsi" w:eastAsia="Times New Roman" w:hAnsiTheme="majorHAnsi"/>
          <w:bCs/>
        </w:rPr>
        <w:t xml:space="preserve">41-902 Bytom </w:t>
      </w:r>
      <w:r>
        <w:rPr>
          <w:rFonts w:eastAsia="Times New Roman"/>
        </w:rPr>
        <w:t xml:space="preserve">lub przesłane na adres e-mail: </w:t>
      </w:r>
      <w:hyperlink r:id="rId8" w:history="1">
        <w:r>
          <w:rPr>
            <w:rStyle w:val="Hipercze"/>
            <w:rFonts w:eastAsia="Times New Roman"/>
          </w:rPr>
          <w:t>kancelaria@szpital4.bytom.pl</w:t>
        </w:r>
      </w:hyperlink>
      <w:r>
        <w:rPr>
          <w:rFonts w:asciiTheme="majorHAnsi" w:eastAsia="Times New Roman" w:hAnsiTheme="majorHAnsi"/>
        </w:rPr>
        <w:t xml:space="preserve"> do dnia </w:t>
      </w:r>
      <w:r>
        <w:rPr>
          <w:rFonts w:asciiTheme="majorHAnsi" w:eastAsia="Times New Roman" w:hAnsiTheme="majorHAnsi"/>
          <w:b/>
        </w:rPr>
        <w:t>03.09.2025 r.</w:t>
      </w:r>
      <w:r>
        <w:rPr>
          <w:rFonts w:asciiTheme="majorHAnsi" w:eastAsia="Times New Roman" w:hAnsiTheme="majorHAnsi"/>
        </w:rPr>
        <w:t xml:space="preserve"> </w:t>
      </w:r>
    </w:p>
    <w:p w:rsidR="00E76BF4" w:rsidRDefault="00E76BF4" w:rsidP="00E76BF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terminie i czasie spotkania wybrane osoby zostaną poinformowane telefonicznie celem przybycia na rozmowę kwalifikacyjną. </w:t>
      </w:r>
    </w:p>
    <w:bookmarkEnd w:id="0"/>
    <w:p w:rsidR="00683F6A" w:rsidRPr="00BC4978" w:rsidRDefault="00683F6A" w:rsidP="00683F6A">
      <w:pPr>
        <w:jc w:val="both"/>
      </w:pPr>
    </w:p>
    <w:p w:rsidR="00683F6A" w:rsidRPr="00BC4978" w:rsidRDefault="00683F6A" w:rsidP="00683F6A">
      <w:pPr>
        <w:spacing w:after="120"/>
        <w:jc w:val="both"/>
        <w:outlineLvl w:val="3"/>
      </w:pPr>
      <w:r w:rsidRPr="00BC4978">
        <w:rPr>
          <w:b/>
        </w:rPr>
        <w:t>Telefon kontaktowy</w:t>
      </w:r>
      <w:r w:rsidRPr="00BC4978">
        <w:t>:</w:t>
      </w:r>
    </w:p>
    <w:p w:rsidR="00683F6A" w:rsidRDefault="002C7B37" w:rsidP="00683F6A">
      <w:pPr>
        <w:jc w:val="both"/>
        <w:outlineLvl w:val="3"/>
      </w:pPr>
      <w:r>
        <w:t>(32) 396</w:t>
      </w:r>
      <w:r w:rsidR="00BC5D81">
        <w:t xml:space="preserve"> 4555</w:t>
      </w:r>
      <w:r w:rsidR="00E8416E">
        <w:t xml:space="preserve">- </w:t>
      </w:r>
      <w:r w:rsidR="00683F6A" w:rsidRPr="00BC4978">
        <w:t xml:space="preserve">Dział </w:t>
      </w:r>
      <w:r w:rsidR="00BC5D81">
        <w:t>Techniczny</w:t>
      </w:r>
    </w:p>
    <w:p w:rsidR="0063389A" w:rsidRPr="00BC5D81" w:rsidRDefault="00E8416E" w:rsidP="00BC5D81">
      <w:pPr>
        <w:jc w:val="both"/>
        <w:outlineLvl w:val="3"/>
      </w:pPr>
      <w:r>
        <w:t>(32) 396 4331- Dział Techniczny</w:t>
      </w:r>
    </w:p>
    <w:sectPr w:rsidR="0063389A" w:rsidRPr="00BC5D81" w:rsidSect="005F3F3C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87C" w:rsidRDefault="0034487C" w:rsidP="004F4967">
      <w:r>
        <w:separator/>
      </w:r>
    </w:p>
  </w:endnote>
  <w:endnote w:type="continuationSeparator" w:id="0">
    <w:p w:rsidR="0034487C" w:rsidRDefault="0034487C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87C" w:rsidRDefault="0034487C" w:rsidP="004F4967">
      <w:r>
        <w:separator/>
      </w:r>
    </w:p>
  </w:footnote>
  <w:footnote w:type="continuationSeparator" w:id="0">
    <w:p w:rsidR="0034487C" w:rsidRDefault="0034487C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E31717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0" t="0" r="28575" b="374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E3B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C2972"/>
    <w:multiLevelType w:val="hybridMultilevel"/>
    <w:tmpl w:val="8CD6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7F7615"/>
    <w:multiLevelType w:val="hybridMultilevel"/>
    <w:tmpl w:val="8F6CBEB2"/>
    <w:lvl w:ilvl="0" w:tplc="F6524952">
      <w:numFmt w:val="bullet"/>
      <w:lvlText w:val=""/>
      <w:lvlJc w:val="left"/>
      <w:pPr>
        <w:ind w:left="810" w:hanging="45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4F506BD5"/>
    <w:multiLevelType w:val="hybridMultilevel"/>
    <w:tmpl w:val="3E166174"/>
    <w:lvl w:ilvl="0" w:tplc="F6524952">
      <w:numFmt w:val="bullet"/>
      <w:lvlText w:val=""/>
      <w:lvlJc w:val="left"/>
      <w:pPr>
        <w:ind w:left="810" w:hanging="45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0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05943"/>
    <w:rsid w:val="00020D41"/>
    <w:rsid w:val="00034F4E"/>
    <w:rsid w:val="00035F19"/>
    <w:rsid w:val="0005400B"/>
    <w:rsid w:val="00057392"/>
    <w:rsid w:val="00066B9B"/>
    <w:rsid w:val="00066CC7"/>
    <w:rsid w:val="00090087"/>
    <w:rsid w:val="00095BAC"/>
    <w:rsid w:val="00096ADD"/>
    <w:rsid w:val="000A793C"/>
    <w:rsid w:val="000B6788"/>
    <w:rsid w:val="000D34A5"/>
    <w:rsid w:val="000F2562"/>
    <w:rsid w:val="000F6AF6"/>
    <w:rsid w:val="00131D92"/>
    <w:rsid w:val="0013300C"/>
    <w:rsid w:val="001660CF"/>
    <w:rsid w:val="0018618B"/>
    <w:rsid w:val="00186372"/>
    <w:rsid w:val="0019217D"/>
    <w:rsid w:val="0019643D"/>
    <w:rsid w:val="0019700E"/>
    <w:rsid w:val="001970AE"/>
    <w:rsid w:val="001A74F6"/>
    <w:rsid w:val="001B3C6E"/>
    <w:rsid w:val="001C6BEB"/>
    <w:rsid w:val="001C7185"/>
    <w:rsid w:val="001D276B"/>
    <w:rsid w:val="001F150D"/>
    <w:rsid w:val="001F5C1B"/>
    <w:rsid w:val="001F62CC"/>
    <w:rsid w:val="001F673A"/>
    <w:rsid w:val="002046B2"/>
    <w:rsid w:val="002536E5"/>
    <w:rsid w:val="00257F92"/>
    <w:rsid w:val="00262DA3"/>
    <w:rsid w:val="002B6C62"/>
    <w:rsid w:val="002C7B37"/>
    <w:rsid w:val="002E5B5C"/>
    <w:rsid w:val="002F4475"/>
    <w:rsid w:val="002F5AC5"/>
    <w:rsid w:val="00300A16"/>
    <w:rsid w:val="003051BD"/>
    <w:rsid w:val="0034487C"/>
    <w:rsid w:val="00360699"/>
    <w:rsid w:val="003758CF"/>
    <w:rsid w:val="00392FA7"/>
    <w:rsid w:val="003C3F90"/>
    <w:rsid w:val="003F32D2"/>
    <w:rsid w:val="003F6CE1"/>
    <w:rsid w:val="0041174F"/>
    <w:rsid w:val="00417653"/>
    <w:rsid w:val="004375F5"/>
    <w:rsid w:val="0048431A"/>
    <w:rsid w:val="00484717"/>
    <w:rsid w:val="004A305A"/>
    <w:rsid w:val="004B6D7C"/>
    <w:rsid w:val="004C27C5"/>
    <w:rsid w:val="004C28B8"/>
    <w:rsid w:val="004C4A14"/>
    <w:rsid w:val="004C4DA9"/>
    <w:rsid w:val="004D1308"/>
    <w:rsid w:val="004E26E0"/>
    <w:rsid w:val="004E3070"/>
    <w:rsid w:val="004F4967"/>
    <w:rsid w:val="004F6EC1"/>
    <w:rsid w:val="005037C3"/>
    <w:rsid w:val="00504BF0"/>
    <w:rsid w:val="0053401F"/>
    <w:rsid w:val="005349AF"/>
    <w:rsid w:val="0053655E"/>
    <w:rsid w:val="005408EB"/>
    <w:rsid w:val="0054422C"/>
    <w:rsid w:val="005474C8"/>
    <w:rsid w:val="00562520"/>
    <w:rsid w:val="005B6658"/>
    <w:rsid w:val="005C19E1"/>
    <w:rsid w:val="005D36A7"/>
    <w:rsid w:val="005E3976"/>
    <w:rsid w:val="005E52B3"/>
    <w:rsid w:val="005F3F3C"/>
    <w:rsid w:val="00606555"/>
    <w:rsid w:val="00612BE3"/>
    <w:rsid w:val="00620721"/>
    <w:rsid w:val="006244BB"/>
    <w:rsid w:val="0063389A"/>
    <w:rsid w:val="006479BE"/>
    <w:rsid w:val="006633F9"/>
    <w:rsid w:val="006713DD"/>
    <w:rsid w:val="006759D8"/>
    <w:rsid w:val="00683F6A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C3EEF"/>
    <w:rsid w:val="007C7E46"/>
    <w:rsid w:val="007D2893"/>
    <w:rsid w:val="007D6783"/>
    <w:rsid w:val="007E1FFB"/>
    <w:rsid w:val="007E37A3"/>
    <w:rsid w:val="007E493E"/>
    <w:rsid w:val="008053D1"/>
    <w:rsid w:val="00840622"/>
    <w:rsid w:val="00853DCE"/>
    <w:rsid w:val="00866B8F"/>
    <w:rsid w:val="008722A1"/>
    <w:rsid w:val="00874B0E"/>
    <w:rsid w:val="008776CB"/>
    <w:rsid w:val="00884D52"/>
    <w:rsid w:val="0089640E"/>
    <w:rsid w:val="008A362E"/>
    <w:rsid w:val="008B256C"/>
    <w:rsid w:val="008D1DC8"/>
    <w:rsid w:val="008E1D1F"/>
    <w:rsid w:val="008E2453"/>
    <w:rsid w:val="008F6909"/>
    <w:rsid w:val="00912DB8"/>
    <w:rsid w:val="009176E4"/>
    <w:rsid w:val="00920D52"/>
    <w:rsid w:val="00950636"/>
    <w:rsid w:val="00952FB9"/>
    <w:rsid w:val="009625E7"/>
    <w:rsid w:val="009A16F2"/>
    <w:rsid w:val="009A4ED7"/>
    <w:rsid w:val="009A68DC"/>
    <w:rsid w:val="009B5E33"/>
    <w:rsid w:val="009E28DC"/>
    <w:rsid w:val="009F2381"/>
    <w:rsid w:val="009F38FC"/>
    <w:rsid w:val="00A01751"/>
    <w:rsid w:val="00A13FE4"/>
    <w:rsid w:val="00A35BB9"/>
    <w:rsid w:val="00A523EC"/>
    <w:rsid w:val="00A90CA8"/>
    <w:rsid w:val="00A9202F"/>
    <w:rsid w:val="00AD61D3"/>
    <w:rsid w:val="00AF1000"/>
    <w:rsid w:val="00B02FA8"/>
    <w:rsid w:val="00B2786F"/>
    <w:rsid w:val="00B403CD"/>
    <w:rsid w:val="00B75075"/>
    <w:rsid w:val="00B85726"/>
    <w:rsid w:val="00BA2223"/>
    <w:rsid w:val="00BC5D81"/>
    <w:rsid w:val="00BC7E0D"/>
    <w:rsid w:val="00C13158"/>
    <w:rsid w:val="00C16839"/>
    <w:rsid w:val="00C43F15"/>
    <w:rsid w:val="00C63A82"/>
    <w:rsid w:val="00C7409E"/>
    <w:rsid w:val="00C9397E"/>
    <w:rsid w:val="00CA712D"/>
    <w:rsid w:val="00CC4ACC"/>
    <w:rsid w:val="00CD1B4C"/>
    <w:rsid w:val="00CD40CB"/>
    <w:rsid w:val="00CD5E9B"/>
    <w:rsid w:val="00CE3B62"/>
    <w:rsid w:val="00D1584A"/>
    <w:rsid w:val="00D36F0D"/>
    <w:rsid w:val="00D43511"/>
    <w:rsid w:val="00D55E2D"/>
    <w:rsid w:val="00D63EF1"/>
    <w:rsid w:val="00D715CA"/>
    <w:rsid w:val="00D80579"/>
    <w:rsid w:val="00DA6177"/>
    <w:rsid w:val="00DC2B02"/>
    <w:rsid w:val="00DD4F0B"/>
    <w:rsid w:val="00E15D2D"/>
    <w:rsid w:val="00E25B38"/>
    <w:rsid w:val="00E31717"/>
    <w:rsid w:val="00E56BAE"/>
    <w:rsid w:val="00E6058E"/>
    <w:rsid w:val="00E74442"/>
    <w:rsid w:val="00E76BF4"/>
    <w:rsid w:val="00E771CE"/>
    <w:rsid w:val="00E8416E"/>
    <w:rsid w:val="00E91416"/>
    <w:rsid w:val="00EA1CEE"/>
    <w:rsid w:val="00EA7926"/>
    <w:rsid w:val="00EB148C"/>
    <w:rsid w:val="00EB72B8"/>
    <w:rsid w:val="00EC5515"/>
    <w:rsid w:val="00ED1317"/>
    <w:rsid w:val="00EE0511"/>
    <w:rsid w:val="00EE4AE1"/>
    <w:rsid w:val="00F00CCA"/>
    <w:rsid w:val="00F0482E"/>
    <w:rsid w:val="00F20083"/>
    <w:rsid w:val="00F20C9B"/>
    <w:rsid w:val="00F3052B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5E707F-8E75-45A6-8357-19AD0A73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76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zpital4.byt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9436-AEC1-453E-9263-73BA4BCA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Dawid Michalik</cp:lastModifiedBy>
  <cp:revision>2</cp:revision>
  <cp:lastPrinted>2023-04-21T13:02:00Z</cp:lastPrinted>
  <dcterms:created xsi:type="dcterms:W3CDTF">2025-08-27T11:50:00Z</dcterms:created>
  <dcterms:modified xsi:type="dcterms:W3CDTF">2025-08-27T11:50:00Z</dcterms:modified>
</cp:coreProperties>
</file>